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B085" w14:textId="77777777" w:rsidR="00007E0A" w:rsidRPr="000E23F0" w:rsidRDefault="00007E0A" w:rsidP="000E23F0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E23F0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14:paraId="7D927EFB" w14:textId="5CE407E0" w:rsidR="00007E0A" w:rsidRPr="000E23F0" w:rsidRDefault="00007E0A" w:rsidP="000E23F0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E23F0">
        <w:rPr>
          <w:rFonts w:ascii="Times New Roman" w:hAnsi="Times New Roman" w:cs="Times New Roman"/>
          <w:sz w:val="20"/>
          <w:szCs w:val="20"/>
        </w:rPr>
        <w:t xml:space="preserve"> к </w:t>
      </w:r>
      <w:r w:rsidR="000E23F0" w:rsidRPr="000E23F0">
        <w:rPr>
          <w:rFonts w:ascii="Times New Roman" w:hAnsi="Times New Roman" w:cs="Times New Roman"/>
          <w:sz w:val="20"/>
          <w:szCs w:val="20"/>
        </w:rPr>
        <w:t>Приказу №</w:t>
      </w:r>
      <w:r w:rsidR="00295D86">
        <w:rPr>
          <w:rFonts w:ascii="Times New Roman" w:hAnsi="Times New Roman" w:cs="Times New Roman"/>
          <w:sz w:val="20"/>
          <w:szCs w:val="20"/>
        </w:rPr>
        <w:t>2</w:t>
      </w:r>
      <w:r w:rsidRPr="000E23F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7BCDA3D" w14:textId="00498700" w:rsidR="00690116" w:rsidRDefault="00007E0A" w:rsidP="00690116">
      <w:pPr>
        <w:tabs>
          <w:tab w:val="left" w:pos="90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E23F0">
        <w:rPr>
          <w:rFonts w:ascii="Times New Roman" w:hAnsi="Times New Roman" w:cs="Times New Roman"/>
          <w:sz w:val="20"/>
          <w:szCs w:val="20"/>
        </w:rPr>
        <w:t xml:space="preserve">от </w:t>
      </w:r>
      <w:r w:rsidR="00295D86">
        <w:rPr>
          <w:rFonts w:ascii="Times New Roman" w:hAnsi="Times New Roman" w:cs="Times New Roman"/>
          <w:sz w:val="20"/>
          <w:szCs w:val="20"/>
        </w:rPr>
        <w:t>20</w:t>
      </w:r>
      <w:r w:rsidR="002637D1" w:rsidRPr="000E23F0">
        <w:rPr>
          <w:rFonts w:ascii="Times New Roman" w:hAnsi="Times New Roman" w:cs="Times New Roman"/>
          <w:sz w:val="20"/>
          <w:szCs w:val="20"/>
        </w:rPr>
        <w:t xml:space="preserve"> апреля</w:t>
      </w:r>
      <w:r w:rsidRPr="000E23F0">
        <w:rPr>
          <w:rFonts w:ascii="Times New Roman" w:hAnsi="Times New Roman" w:cs="Times New Roman"/>
          <w:sz w:val="20"/>
          <w:szCs w:val="20"/>
        </w:rPr>
        <w:t xml:space="preserve"> 202</w:t>
      </w:r>
      <w:r w:rsidR="002637D1" w:rsidRPr="000E23F0">
        <w:rPr>
          <w:rFonts w:ascii="Times New Roman" w:hAnsi="Times New Roman" w:cs="Times New Roman"/>
          <w:sz w:val="20"/>
          <w:szCs w:val="20"/>
        </w:rPr>
        <w:t>6</w:t>
      </w:r>
      <w:r w:rsidRPr="000E23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E84572" w14:textId="6B42E49F" w:rsidR="00690116" w:rsidRPr="000E23F0" w:rsidRDefault="00690116" w:rsidP="00690116">
      <w:pPr>
        <w:tabs>
          <w:tab w:val="left" w:pos="90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77A80E3" wp14:editId="764C616F">
            <wp:extent cx="2057400" cy="162962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228" cy="1644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728B5" w14:textId="77777777" w:rsidR="000E23F0" w:rsidRPr="00690116" w:rsidRDefault="00007E0A" w:rsidP="000E2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 мероприяти</w:t>
      </w:r>
      <w:r w:rsidR="00F1313D"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й по</w:t>
      </w: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месячник</w:t>
      </w:r>
      <w:r w:rsidR="00F1313D"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</w:t>
      </w: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41E1820B" w14:textId="7D82D567" w:rsidR="00007E0A" w:rsidRPr="00690116" w:rsidRDefault="000E23F0" w:rsidP="000E2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Охраны т</w:t>
      </w:r>
      <w:r w:rsidR="00007E0A"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руда </w:t>
      </w: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МБУ</w:t>
      </w:r>
      <w:r w:rsidR="00690116"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ЭКЦ</w:t>
      </w: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</w:t>
      </w:r>
      <w:r w:rsidR="00690116"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Сандал</w:t>
      </w: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14:paraId="0346B51E" w14:textId="77777777" w:rsidR="00007E0A" w:rsidRPr="00690116" w:rsidRDefault="002637D1" w:rsidP="000E2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06</w:t>
      </w:r>
      <w:r w:rsidR="00007E0A"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30 апреля </w:t>
      </w:r>
      <w:r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2026</w:t>
      </w:r>
      <w:r w:rsidR="00007E0A" w:rsidRPr="006901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14:paraId="4A9F0090" w14:textId="77777777" w:rsidR="00007E0A" w:rsidRPr="00690116" w:rsidRDefault="00007E0A" w:rsidP="000E23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775"/>
        <w:gridCol w:w="2392"/>
        <w:gridCol w:w="2830"/>
      </w:tblGrid>
      <w:tr w:rsidR="007F3373" w:rsidRPr="00690116" w14:paraId="334FF2AA" w14:textId="77777777" w:rsidTr="000E23F0">
        <w:tc>
          <w:tcPr>
            <w:tcW w:w="496" w:type="dxa"/>
            <w:shd w:val="clear" w:color="auto" w:fill="auto"/>
          </w:tcPr>
          <w:p w14:paraId="50E564CA" w14:textId="77777777" w:rsidR="007F3373" w:rsidRPr="00690116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75" w:type="dxa"/>
            <w:shd w:val="clear" w:color="auto" w:fill="auto"/>
          </w:tcPr>
          <w:p w14:paraId="0B586703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92" w:type="dxa"/>
            <w:shd w:val="clear" w:color="auto" w:fill="auto"/>
          </w:tcPr>
          <w:p w14:paraId="59749875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830" w:type="dxa"/>
            <w:shd w:val="clear" w:color="auto" w:fill="auto"/>
          </w:tcPr>
          <w:p w14:paraId="6909AD73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7F3373" w:rsidRPr="00690116" w14:paraId="1B1A9DDF" w14:textId="77777777" w:rsidTr="00F1313D">
        <w:trPr>
          <w:trHeight w:val="1437"/>
        </w:trPr>
        <w:tc>
          <w:tcPr>
            <w:tcW w:w="496" w:type="dxa"/>
            <w:shd w:val="clear" w:color="auto" w:fill="auto"/>
          </w:tcPr>
          <w:p w14:paraId="1D1D2E17" w14:textId="77777777" w:rsidR="007F3373" w:rsidRPr="00690116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5" w:type="dxa"/>
            <w:shd w:val="clear" w:color="auto" w:fill="auto"/>
          </w:tcPr>
          <w:p w14:paraId="037DE307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Издание приказа о проведении месячника и его размещение на информационных стендах (составить внутриведомственный План месячника)</w:t>
            </w:r>
          </w:p>
        </w:tc>
        <w:tc>
          <w:tcPr>
            <w:tcW w:w="2392" w:type="dxa"/>
            <w:shd w:val="clear" w:color="auto" w:fill="auto"/>
          </w:tcPr>
          <w:p w14:paraId="0F7B3FA4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451D9F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8E023A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месяца</w:t>
            </w:r>
          </w:p>
          <w:p w14:paraId="76F83E03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6FFC37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2B9F06" w14:textId="77777777" w:rsidR="007F3373" w:rsidRPr="00690116" w:rsidRDefault="007F3373" w:rsidP="000E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shd w:val="clear" w:color="auto" w:fill="auto"/>
          </w:tcPr>
          <w:p w14:paraId="2780893D" w14:textId="77777777" w:rsidR="007F3373" w:rsidRPr="00690116" w:rsidRDefault="007F3373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DBDC2" w14:textId="399BDEEE" w:rsidR="007F3373" w:rsidRPr="00690116" w:rsidRDefault="00295D86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Игнатьева Н.В.</w:t>
            </w:r>
          </w:p>
          <w:p w14:paraId="550571B9" w14:textId="55EDFC56" w:rsidR="007F3373" w:rsidRPr="00690116" w:rsidRDefault="00295D86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Заболоцкая</w:t>
            </w:r>
            <w:r w:rsidR="00F1313D" w:rsidRPr="00690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1313D" w:rsidRPr="0069011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14:paraId="4CE8B387" w14:textId="77777777" w:rsidR="007F3373" w:rsidRPr="00690116" w:rsidRDefault="007F3373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C1C69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373" w:rsidRPr="00690116" w14:paraId="5B7B4624" w14:textId="77777777" w:rsidTr="000E23F0">
        <w:trPr>
          <w:trHeight w:val="1252"/>
        </w:trPr>
        <w:tc>
          <w:tcPr>
            <w:tcW w:w="496" w:type="dxa"/>
            <w:shd w:val="clear" w:color="auto" w:fill="auto"/>
          </w:tcPr>
          <w:p w14:paraId="6727308D" w14:textId="77777777" w:rsidR="007F3373" w:rsidRPr="00690116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5" w:type="dxa"/>
            <w:shd w:val="clear" w:color="auto" w:fill="auto"/>
          </w:tcPr>
          <w:p w14:paraId="657E886E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Подбор и размещение наглядной информации о Всемирном дне охраны труда (28 апреля) на сайте организации</w:t>
            </w:r>
          </w:p>
        </w:tc>
        <w:tc>
          <w:tcPr>
            <w:tcW w:w="2392" w:type="dxa"/>
            <w:shd w:val="clear" w:color="auto" w:fill="auto"/>
          </w:tcPr>
          <w:p w14:paraId="4244E3CA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</w:t>
            </w:r>
            <w:r w:rsidR="000E23F0"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  <w:p w14:paraId="67E39193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shd w:val="clear" w:color="auto" w:fill="auto"/>
          </w:tcPr>
          <w:p w14:paraId="2054A266" w14:textId="77777777" w:rsidR="007F3373" w:rsidRPr="00690116" w:rsidRDefault="007F3373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6EF68" w14:textId="4A04B238" w:rsidR="007F3373" w:rsidRPr="00690116" w:rsidRDefault="00295D86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Игнатьева</w:t>
            </w:r>
            <w:r w:rsidR="00F1313D" w:rsidRPr="00690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1313D" w:rsidRPr="0069011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</w:tr>
      <w:tr w:rsidR="007F3373" w:rsidRPr="00690116" w14:paraId="053DAECF" w14:textId="77777777" w:rsidTr="000E23F0">
        <w:tc>
          <w:tcPr>
            <w:tcW w:w="496" w:type="dxa"/>
            <w:shd w:val="clear" w:color="auto" w:fill="auto"/>
          </w:tcPr>
          <w:p w14:paraId="233EB95B" w14:textId="77777777" w:rsidR="007F3373" w:rsidRPr="00690116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5" w:type="dxa"/>
            <w:shd w:val="clear" w:color="auto" w:fill="auto"/>
          </w:tcPr>
          <w:p w14:paraId="3859AF93" w14:textId="77777777" w:rsidR="007F3373" w:rsidRPr="00690116" w:rsidRDefault="007F3373" w:rsidP="000E23F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69011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Проведение инструктажей по охране труда (вводных, первичных, повторных, внеплановых, целевых)</w:t>
            </w:r>
          </w:p>
        </w:tc>
        <w:tc>
          <w:tcPr>
            <w:tcW w:w="2392" w:type="dxa"/>
            <w:shd w:val="clear" w:color="auto" w:fill="auto"/>
          </w:tcPr>
          <w:p w14:paraId="63B17A3C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830" w:type="dxa"/>
            <w:shd w:val="clear" w:color="auto" w:fill="auto"/>
          </w:tcPr>
          <w:p w14:paraId="2AAB35DA" w14:textId="7E8F8AC0" w:rsidR="007F3373" w:rsidRPr="00690116" w:rsidRDefault="00295D86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Игнатьева Н</w:t>
            </w:r>
            <w:r w:rsidR="00F1313D" w:rsidRPr="0069011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</w:tr>
      <w:tr w:rsidR="007F3373" w:rsidRPr="00690116" w14:paraId="4C49A215" w14:textId="77777777" w:rsidTr="000E23F0">
        <w:tc>
          <w:tcPr>
            <w:tcW w:w="496" w:type="dxa"/>
            <w:shd w:val="clear" w:color="auto" w:fill="auto"/>
          </w:tcPr>
          <w:p w14:paraId="2A680109" w14:textId="77777777" w:rsidR="007F3373" w:rsidRPr="00690116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75" w:type="dxa"/>
            <w:shd w:val="clear" w:color="auto" w:fill="auto"/>
          </w:tcPr>
          <w:p w14:paraId="72FC74D5" w14:textId="07A8C06F" w:rsidR="007F3373" w:rsidRPr="00690116" w:rsidRDefault="007F3373" w:rsidP="000E23F0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</w:pPr>
            <w:r w:rsidRPr="0069011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Проверка состояния охраны труда в организациях: наличие инструкций, средств индивидуальной защиты, уголков ОТ. </w:t>
            </w:r>
            <w:r w:rsidR="00295D86" w:rsidRPr="0069011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 xml:space="preserve">И </w:t>
            </w:r>
            <w:proofErr w:type="spellStart"/>
            <w:proofErr w:type="gramStart"/>
            <w:r w:rsidRPr="0069011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т</w:t>
            </w:r>
            <w:r w:rsidR="00295D86" w:rsidRPr="0069011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.</w:t>
            </w:r>
            <w:r w:rsidRPr="00690116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д</w:t>
            </w:r>
            <w:proofErr w:type="spellEnd"/>
            <w:proofErr w:type="gramEnd"/>
          </w:p>
        </w:tc>
        <w:tc>
          <w:tcPr>
            <w:tcW w:w="2392" w:type="dxa"/>
            <w:shd w:val="clear" w:color="auto" w:fill="auto"/>
          </w:tcPr>
          <w:p w14:paraId="5A1B02EB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830" w:type="dxa"/>
            <w:shd w:val="clear" w:color="auto" w:fill="auto"/>
          </w:tcPr>
          <w:p w14:paraId="594BCECE" w14:textId="32893EF2" w:rsidR="007F3373" w:rsidRPr="00690116" w:rsidRDefault="00295D86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Игнатьева Н.В.</w:t>
            </w:r>
          </w:p>
        </w:tc>
      </w:tr>
      <w:tr w:rsidR="007F3373" w:rsidRPr="00690116" w14:paraId="52B4D92F" w14:textId="77777777" w:rsidTr="000E23F0">
        <w:tc>
          <w:tcPr>
            <w:tcW w:w="496" w:type="dxa"/>
            <w:shd w:val="clear" w:color="auto" w:fill="auto"/>
          </w:tcPr>
          <w:p w14:paraId="3FDBD306" w14:textId="77777777" w:rsidR="007F3373" w:rsidRPr="00690116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75" w:type="dxa"/>
            <w:shd w:val="clear" w:color="auto" w:fill="auto"/>
          </w:tcPr>
          <w:p w14:paraId="6F3B6D63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Проведение дней открытых дверей по информированию работников о состоянии условий и охраны труда на рабочих местах</w:t>
            </w:r>
          </w:p>
        </w:tc>
        <w:tc>
          <w:tcPr>
            <w:tcW w:w="2392" w:type="dxa"/>
            <w:shd w:val="clear" w:color="auto" w:fill="auto"/>
          </w:tcPr>
          <w:p w14:paraId="55E0517F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A34995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4AA7CE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830" w:type="dxa"/>
            <w:shd w:val="clear" w:color="auto" w:fill="auto"/>
          </w:tcPr>
          <w:p w14:paraId="53145909" w14:textId="416DD7F2" w:rsidR="007F3373" w:rsidRPr="00690116" w:rsidRDefault="007F3373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1B31C" w14:textId="77777777" w:rsidR="00295D86" w:rsidRPr="00690116" w:rsidRDefault="00295D86" w:rsidP="00295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Игнатьева Н.В.</w:t>
            </w:r>
          </w:p>
          <w:p w14:paraId="2E024651" w14:textId="33FF0BBD" w:rsidR="00295D86" w:rsidRPr="00690116" w:rsidRDefault="00295D86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Заболоцкая Л.В.</w:t>
            </w:r>
          </w:p>
          <w:p w14:paraId="3271CC3C" w14:textId="5640A4A7" w:rsidR="007F3373" w:rsidRPr="00690116" w:rsidRDefault="007F3373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73" w:rsidRPr="00690116" w14:paraId="7894F4EE" w14:textId="77777777" w:rsidTr="00F1313D">
        <w:trPr>
          <w:trHeight w:val="1407"/>
        </w:trPr>
        <w:tc>
          <w:tcPr>
            <w:tcW w:w="496" w:type="dxa"/>
            <w:shd w:val="clear" w:color="auto" w:fill="auto"/>
          </w:tcPr>
          <w:p w14:paraId="7EFCD389" w14:textId="77777777" w:rsidR="007F3373" w:rsidRPr="00690116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75" w:type="dxa"/>
            <w:shd w:val="clear" w:color="auto" w:fill="auto"/>
          </w:tcPr>
          <w:p w14:paraId="444C2B73" w14:textId="77777777" w:rsidR="007F3373" w:rsidRPr="00690116" w:rsidRDefault="007F3373" w:rsidP="000E2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Прохождения обязательных медицинских осмотров (диспансеризация работников) (проходят те</w:t>
            </w:r>
            <w:r w:rsidR="000E23F0" w:rsidRPr="006901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у кого прошли сроки)</w:t>
            </w:r>
          </w:p>
        </w:tc>
        <w:tc>
          <w:tcPr>
            <w:tcW w:w="2392" w:type="dxa"/>
            <w:shd w:val="clear" w:color="auto" w:fill="auto"/>
          </w:tcPr>
          <w:p w14:paraId="392BBE35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830" w:type="dxa"/>
            <w:shd w:val="clear" w:color="auto" w:fill="auto"/>
          </w:tcPr>
          <w:p w14:paraId="3F9562EF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2CD284" w14:textId="06278629" w:rsidR="00295D86" w:rsidRPr="00690116" w:rsidRDefault="00295D86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Игнатьева Н.В.</w:t>
            </w:r>
          </w:p>
        </w:tc>
      </w:tr>
      <w:tr w:rsidR="007F3373" w:rsidRPr="00690116" w14:paraId="2C19369A" w14:textId="77777777" w:rsidTr="000E23F0">
        <w:tc>
          <w:tcPr>
            <w:tcW w:w="496" w:type="dxa"/>
            <w:shd w:val="clear" w:color="auto" w:fill="auto"/>
          </w:tcPr>
          <w:p w14:paraId="05854CA5" w14:textId="77777777" w:rsidR="007F3373" w:rsidRPr="00690116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75" w:type="dxa"/>
            <w:shd w:val="clear" w:color="auto" w:fill="auto"/>
          </w:tcPr>
          <w:p w14:paraId="65DA04EB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Подведение и</w:t>
            </w:r>
            <w:r w:rsidR="00F1313D" w:rsidRPr="00690116">
              <w:rPr>
                <w:rFonts w:ascii="Times New Roman" w:hAnsi="Times New Roman" w:cs="Times New Roman"/>
                <w:sz w:val="20"/>
                <w:szCs w:val="20"/>
              </w:rPr>
              <w:t>тогов месячника по охране труда</w:t>
            </w:r>
            <w:r w:rsidRPr="00690116">
              <w:rPr>
                <w:rFonts w:ascii="Times New Roman" w:hAnsi="Times New Roman" w:cs="Times New Roman"/>
                <w:sz w:val="20"/>
                <w:szCs w:val="20"/>
              </w:rPr>
              <w:t>, проведенного с 06 по 30 апреля на территории муниципального района</w:t>
            </w:r>
          </w:p>
        </w:tc>
        <w:tc>
          <w:tcPr>
            <w:tcW w:w="2392" w:type="dxa"/>
            <w:vMerge w:val="restart"/>
            <w:shd w:val="clear" w:color="auto" w:fill="auto"/>
          </w:tcPr>
          <w:p w14:paraId="77FBA74D" w14:textId="77777777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05.05.2026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5E9ECFF0" w14:textId="77777777" w:rsidR="00295D86" w:rsidRPr="00690116" w:rsidRDefault="00295D86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C03648" w14:textId="77777777" w:rsidR="00295D86" w:rsidRPr="00690116" w:rsidRDefault="00295D86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6B526B" w14:textId="77777777" w:rsidR="00295D86" w:rsidRPr="00690116" w:rsidRDefault="00295D86" w:rsidP="0029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Игнатьева Н.В.</w:t>
            </w:r>
          </w:p>
          <w:p w14:paraId="1F45B3FB" w14:textId="77777777" w:rsidR="00295D86" w:rsidRPr="00690116" w:rsidRDefault="00295D86" w:rsidP="0029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Заболоцкая Л.В.</w:t>
            </w:r>
          </w:p>
          <w:p w14:paraId="5016673E" w14:textId="77777777" w:rsidR="00295D86" w:rsidRPr="00690116" w:rsidRDefault="00295D86" w:rsidP="0029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4E1F73" w14:textId="63EF39C0" w:rsidR="007F3373" w:rsidRPr="00690116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373" w:rsidRPr="000E23F0" w14:paraId="41F05FC1" w14:textId="77777777" w:rsidTr="000E23F0">
        <w:tc>
          <w:tcPr>
            <w:tcW w:w="496" w:type="dxa"/>
            <w:shd w:val="clear" w:color="auto" w:fill="auto"/>
          </w:tcPr>
          <w:p w14:paraId="5E5071C8" w14:textId="77777777" w:rsidR="007F3373" w:rsidRPr="000E23F0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5" w:type="dxa"/>
            <w:shd w:val="clear" w:color="auto" w:fill="auto"/>
          </w:tcPr>
          <w:p w14:paraId="4F29FC91" w14:textId="77777777" w:rsidR="007F3373" w:rsidRPr="000E23F0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3F0">
              <w:rPr>
                <w:rFonts w:ascii="Times New Roman" w:hAnsi="Times New Roman" w:cs="Times New Roman"/>
                <w:sz w:val="24"/>
                <w:szCs w:val="24"/>
              </w:rPr>
              <w:t>Заслушивание информации работодателей по вопросу проведения месячника по охране труда</w:t>
            </w:r>
          </w:p>
        </w:tc>
        <w:tc>
          <w:tcPr>
            <w:tcW w:w="2392" w:type="dxa"/>
            <w:vMerge/>
            <w:shd w:val="clear" w:color="auto" w:fill="auto"/>
          </w:tcPr>
          <w:p w14:paraId="18CB2AA2" w14:textId="77777777" w:rsidR="007F3373" w:rsidRPr="000E23F0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452F482A" w14:textId="77777777" w:rsidR="007F3373" w:rsidRPr="000E23F0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373" w:rsidRPr="000E23F0" w14:paraId="0CE6C4DB" w14:textId="77777777" w:rsidTr="000E23F0">
        <w:tc>
          <w:tcPr>
            <w:tcW w:w="496" w:type="dxa"/>
            <w:shd w:val="clear" w:color="auto" w:fill="auto"/>
          </w:tcPr>
          <w:p w14:paraId="3D96498D" w14:textId="77777777" w:rsidR="007F3373" w:rsidRPr="000E23F0" w:rsidRDefault="000E23F0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5" w:type="dxa"/>
            <w:shd w:val="clear" w:color="auto" w:fill="auto"/>
          </w:tcPr>
          <w:p w14:paraId="49908947" w14:textId="77777777" w:rsidR="007F3373" w:rsidRPr="000E23F0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3F0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месячника, подготовка аналитической информации и представление в Минтруда РС(Я)</w:t>
            </w:r>
          </w:p>
        </w:tc>
        <w:tc>
          <w:tcPr>
            <w:tcW w:w="2392" w:type="dxa"/>
            <w:vMerge/>
            <w:shd w:val="clear" w:color="auto" w:fill="auto"/>
          </w:tcPr>
          <w:p w14:paraId="48EF4794" w14:textId="77777777" w:rsidR="007F3373" w:rsidRPr="000E23F0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1E99C9FE" w14:textId="77777777" w:rsidR="007F3373" w:rsidRPr="000E23F0" w:rsidRDefault="007F3373" w:rsidP="000E2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1AC626" w14:textId="77777777" w:rsidR="00007E0A" w:rsidRPr="000E23F0" w:rsidRDefault="00007E0A" w:rsidP="000E2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0694E" w14:textId="77777777" w:rsidR="00007E0A" w:rsidRPr="000E23F0" w:rsidRDefault="00007E0A" w:rsidP="000E23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44DCCF" w14:textId="77777777" w:rsidR="001E0630" w:rsidRPr="000E23F0" w:rsidRDefault="001E0630">
      <w:pPr>
        <w:rPr>
          <w:rFonts w:ascii="Times New Roman" w:hAnsi="Times New Roman" w:cs="Times New Roman"/>
          <w:sz w:val="24"/>
          <w:szCs w:val="24"/>
        </w:rPr>
      </w:pPr>
    </w:p>
    <w:sectPr w:rsidR="001E0630" w:rsidRPr="000E23F0" w:rsidSect="000E23F0">
      <w:pgSz w:w="11906" w:h="16838"/>
      <w:pgMar w:top="1134" w:right="850" w:bottom="426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70"/>
    <w:rsid w:val="00007E0A"/>
    <w:rsid w:val="000E23F0"/>
    <w:rsid w:val="001E0630"/>
    <w:rsid w:val="002637D1"/>
    <w:rsid w:val="00295D86"/>
    <w:rsid w:val="00552B15"/>
    <w:rsid w:val="00690116"/>
    <w:rsid w:val="007F3373"/>
    <w:rsid w:val="00B86270"/>
    <w:rsid w:val="00F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379F"/>
  <w15:chartTrackingRefBased/>
  <w15:docId w15:val="{2E06B49D-7092-481B-8279-76E1D61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 Семенов</cp:lastModifiedBy>
  <cp:revision>6</cp:revision>
  <cp:lastPrinted>2026-05-05T01:56:00Z</cp:lastPrinted>
  <dcterms:created xsi:type="dcterms:W3CDTF">2026-04-03T06:20:00Z</dcterms:created>
  <dcterms:modified xsi:type="dcterms:W3CDTF">2026-05-05T02:00:00Z</dcterms:modified>
</cp:coreProperties>
</file>